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3137" w14:textId="46742220" w:rsidR="009A5FEF" w:rsidRDefault="009A5FEF">
      <w:r w:rsidRPr="009A5FEF">
        <w:drawing>
          <wp:inline distT="0" distB="0" distL="0" distR="0" wp14:anchorId="7D656B9E" wp14:editId="0C30C7F8">
            <wp:extent cx="5731510" cy="1365885"/>
            <wp:effectExtent l="0" t="0" r="0" b="5715"/>
            <wp:docPr id="1" name="Picture 1" descr="A picture containing hold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olding, pers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05D5" w14:textId="25DB8BFA" w:rsidR="009A5FEF" w:rsidRDefault="009A5FEF"/>
    <w:p w14:paraId="7295CB50" w14:textId="66552D33" w:rsidR="009A5FEF" w:rsidRPr="0002687A" w:rsidRDefault="009A5FEF" w:rsidP="00E03A01">
      <w:pPr>
        <w:jc w:val="center"/>
        <w:rPr>
          <w:rFonts w:asciiTheme="minorHAnsi" w:hAnsiTheme="minorHAnsi" w:cstheme="minorHAnsi"/>
          <w:sz w:val="48"/>
          <w:szCs w:val="48"/>
          <w:lang w:val="en-US"/>
        </w:rPr>
      </w:pPr>
      <w:r w:rsidRPr="0002687A">
        <w:rPr>
          <w:rFonts w:asciiTheme="minorHAnsi" w:hAnsiTheme="minorHAnsi" w:cstheme="minorHAnsi"/>
          <w:sz w:val="48"/>
          <w:szCs w:val="48"/>
          <w:lang w:val="en-US"/>
        </w:rPr>
        <w:t>Speaker Contacts</w:t>
      </w:r>
    </w:p>
    <w:p w14:paraId="6CEAA171" w14:textId="6CB3EDEB" w:rsidR="009A5FEF" w:rsidRPr="0002687A" w:rsidRDefault="009A5FEF">
      <w:pPr>
        <w:rPr>
          <w:rFonts w:asciiTheme="minorHAnsi" w:hAnsiTheme="minorHAnsi" w:cstheme="minorHAnsi"/>
          <w:lang w:val="en-US"/>
        </w:rPr>
      </w:pPr>
    </w:p>
    <w:p w14:paraId="4DBB3BE5" w14:textId="22F58CD8" w:rsidR="00E03A01" w:rsidRPr="0002687A" w:rsidRDefault="00E03A01">
      <w:pPr>
        <w:rPr>
          <w:rFonts w:asciiTheme="minorHAnsi" w:hAnsiTheme="minorHAnsi" w:cstheme="minorHAnsi"/>
          <w:lang w:val="en-US"/>
        </w:rPr>
      </w:pPr>
    </w:p>
    <w:p w14:paraId="41290D57" w14:textId="5F1505F8" w:rsidR="00E03A01" w:rsidRPr="0002687A" w:rsidRDefault="00E03A0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Margaret Magnarelli </w:t>
      </w:r>
    </w:p>
    <w:p w14:paraId="615B6EB3" w14:textId="77777777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02687A">
        <w:rPr>
          <w:rFonts w:asciiTheme="minorHAnsi" w:hAnsiTheme="minorHAnsi" w:cstheme="minorHAnsi"/>
          <w:color w:val="111111"/>
          <w:sz w:val="28"/>
          <w:szCs w:val="28"/>
        </w:rPr>
        <w:t>Executive Director of Digital Product Evolution &amp; Growth Marketing</w:t>
      </w:r>
    </w:p>
    <w:p w14:paraId="0BB2B5C0" w14:textId="77777777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b/>
          <w:bCs/>
          <w:color w:val="111111"/>
          <w:sz w:val="28"/>
          <w:szCs w:val="28"/>
        </w:rPr>
      </w:pPr>
      <w:r w:rsidRPr="0002687A">
        <w:rPr>
          <w:rFonts w:asciiTheme="minorHAnsi" w:hAnsiTheme="minorHAnsi" w:cstheme="minorHAnsi"/>
          <w:b/>
          <w:bCs/>
          <w:color w:val="111111"/>
          <w:sz w:val="28"/>
          <w:szCs w:val="28"/>
        </w:rPr>
        <w:t>Morgan Stanley</w:t>
      </w:r>
    </w:p>
    <w:p w14:paraId="61F34FBA" w14:textId="77777777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hyperlink r:id="rId5" w:tgtFrame="_blank" w:history="1">
        <w:r w:rsidRPr="0002687A">
          <w:rPr>
            <w:rStyle w:val="Hyperlink"/>
            <w:rFonts w:asciiTheme="minorHAnsi" w:hAnsiTheme="minorHAnsi" w:cstheme="minorHAnsi"/>
            <w:color w:val="009EC5"/>
            <w:sz w:val="28"/>
            <w:szCs w:val="28"/>
          </w:rPr>
          <w:t>@mmagnarelli</w:t>
        </w:r>
      </w:hyperlink>
    </w:p>
    <w:p w14:paraId="4492F407" w14:textId="5891D645" w:rsidR="00E03A01" w:rsidRPr="0002687A" w:rsidRDefault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6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LinkedIn</w:t>
        </w:r>
      </w:hyperlink>
    </w:p>
    <w:p w14:paraId="24FE474B" w14:textId="3EABCB7E" w:rsidR="00E03A01" w:rsidRPr="0002687A" w:rsidRDefault="001D1359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7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92Y’s Women in Power 2020 Fellows</w:t>
        </w:r>
      </w:hyperlink>
    </w:p>
    <w:p w14:paraId="5FAA6EEC" w14:textId="66641C3E" w:rsidR="001D1359" w:rsidRPr="0002687A" w:rsidRDefault="001D1359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8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@MorganStanley</w:t>
        </w:r>
      </w:hyperlink>
    </w:p>
    <w:p w14:paraId="517B1082" w14:textId="79353B9E" w:rsidR="00E03A01" w:rsidRPr="0002687A" w:rsidRDefault="00E03A01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0A3D07ED" w14:textId="15893664" w:rsidR="00E03A01" w:rsidRPr="0002687A" w:rsidRDefault="00E03A0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Nana Crawford </w:t>
      </w:r>
    </w:p>
    <w:p w14:paraId="75CCDBD2" w14:textId="77777777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02687A">
        <w:rPr>
          <w:rFonts w:asciiTheme="minorHAnsi" w:hAnsiTheme="minorHAnsi" w:cstheme="minorHAnsi"/>
          <w:color w:val="111111"/>
          <w:sz w:val="28"/>
          <w:szCs w:val="28"/>
        </w:rPr>
        <w:t>Social Media Manager</w:t>
      </w:r>
    </w:p>
    <w:p w14:paraId="4F19EE3D" w14:textId="6DD5EE01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b/>
          <w:bCs/>
          <w:color w:val="111111"/>
          <w:sz w:val="28"/>
          <w:szCs w:val="28"/>
        </w:rPr>
      </w:pPr>
      <w:r w:rsidRPr="0002687A">
        <w:rPr>
          <w:rFonts w:asciiTheme="minorHAnsi" w:hAnsiTheme="minorHAnsi" w:cstheme="minorHAnsi"/>
          <w:b/>
          <w:bCs/>
          <w:color w:val="111111"/>
          <w:sz w:val="28"/>
          <w:szCs w:val="28"/>
        </w:rPr>
        <w:t>British Red Cross</w:t>
      </w:r>
    </w:p>
    <w:p w14:paraId="43188D81" w14:textId="1DACF273" w:rsidR="00E03A01" w:rsidRPr="0002687A" w:rsidRDefault="001D1359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hyperlink r:id="rId9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</w:rPr>
          <w:t>@NYD_Agyeman</w:t>
        </w:r>
      </w:hyperlink>
    </w:p>
    <w:p w14:paraId="114A0A9A" w14:textId="0A3E29F5" w:rsidR="00E03A01" w:rsidRPr="0002687A" w:rsidRDefault="00E03A01" w:rsidP="00E03A01">
      <w:pPr>
        <w:rPr>
          <w:rFonts w:asciiTheme="minorHAnsi" w:hAnsiTheme="minorHAnsi" w:cstheme="minorHAnsi"/>
          <w:sz w:val="28"/>
          <w:szCs w:val="28"/>
        </w:rPr>
      </w:pPr>
      <w:hyperlink r:id="rId10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</w:rPr>
          <w:t>LinkedIn</w:t>
        </w:r>
      </w:hyperlink>
    </w:p>
    <w:p w14:paraId="7356DC94" w14:textId="77777777" w:rsidR="001D1359" w:rsidRPr="0002687A" w:rsidRDefault="001D1359" w:rsidP="001D1359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hyperlink r:id="rId11" w:tgtFrame="_blank" w:history="1">
        <w:r w:rsidRPr="0002687A">
          <w:rPr>
            <w:rStyle w:val="Hyperlink"/>
            <w:rFonts w:asciiTheme="minorHAnsi" w:hAnsiTheme="minorHAnsi" w:cstheme="minorHAnsi"/>
            <w:color w:val="009EC5"/>
            <w:sz w:val="28"/>
            <w:szCs w:val="28"/>
          </w:rPr>
          <w:t>@BritishRedCross</w:t>
        </w:r>
      </w:hyperlink>
    </w:p>
    <w:p w14:paraId="4D364F4F" w14:textId="392986F3" w:rsidR="00E03A01" w:rsidRPr="0002687A" w:rsidRDefault="001D1359" w:rsidP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12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 xml:space="preserve">British Red Cross on </w:t>
        </w:r>
        <w:proofErr w:type="spellStart"/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TikTok</w:t>
        </w:r>
        <w:proofErr w:type="spellEnd"/>
      </w:hyperlink>
    </w:p>
    <w:p w14:paraId="13AD5CE5" w14:textId="77777777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</w:p>
    <w:p w14:paraId="1447C3A0" w14:textId="77777777" w:rsidR="00E03A01" w:rsidRPr="0002687A" w:rsidRDefault="00E03A01">
      <w:pPr>
        <w:rPr>
          <w:rFonts w:asciiTheme="minorHAnsi" w:hAnsiTheme="minorHAnsi" w:cstheme="minorHAnsi"/>
          <w:sz w:val="28"/>
          <w:szCs w:val="28"/>
        </w:rPr>
      </w:pPr>
    </w:p>
    <w:p w14:paraId="3F32F1A4" w14:textId="5925DE67" w:rsidR="009A5FEF" w:rsidRPr="0002687A" w:rsidRDefault="00E03A0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Anthony </w:t>
      </w:r>
      <w:proofErr w:type="spellStart"/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>Quintano</w:t>
      </w:r>
      <w:proofErr w:type="spellEnd"/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1CD205F6" w14:textId="7934D47D" w:rsidR="00E03A01" w:rsidRPr="0002687A" w:rsidRDefault="00E03A0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2687A">
        <w:rPr>
          <w:rFonts w:asciiTheme="minorHAnsi" w:hAnsiTheme="minorHAnsi" w:cstheme="minorHAnsi"/>
          <w:sz w:val="28"/>
          <w:szCs w:val="28"/>
          <w:lang w:val="en-US"/>
        </w:rPr>
        <w:t>Manager of Visual Storytelling</w:t>
      </w:r>
    </w:p>
    <w:p w14:paraId="1307135D" w14:textId="148D683C" w:rsidR="00E03A01" w:rsidRPr="0002687A" w:rsidRDefault="00E03A0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proofErr w:type="spellStart"/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>TDBank</w:t>
      </w:r>
      <w:proofErr w:type="spellEnd"/>
    </w:p>
    <w:p w14:paraId="18EA23D8" w14:textId="3E953F8B" w:rsidR="00E03A01" w:rsidRPr="0002687A" w:rsidRDefault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13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@AnthonyQuintano</w:t>
        </w:r>
      </w:hyperlink>
    </w:p>
    <w:p w14:paraId="338F2F06" w14:textId="7429F3AC" w:rsidR="00E03A01" w:rsidRPr="0002687A" w:rsidRDefault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14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LinkedIn</w:t>
        </w:r>
      </w:hyperlink>
    </w:p>
    <w:p w14:paraId="145C01C0" w14:textId="6523FC4F" w:rsidR="00E03A01" w:rsidRPr="0002687A" w:rsidRDefault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15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Instagram</w:t>
        </w:r>
      </w:hyperlink>
    </w:p>
    <w:p w14:paraId="3FD2AF45" w14:textId="022BFF82" w:rsidR="00E03A01" w:rsidRPr="0002687A" w:rsidRDefault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16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Website</w:t>
        </w:r>
      </w:hyperlink>
      <w:r w:rsidRPr="000268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6CF5DAB1" w14:textId="1CB8012B" w:rsidR="00E03A01" w:rsidRPr="0002687A" w:rsidRDefault="001D1359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17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@TDBank_US</w:t>
        </w:r>
      </w:hyperlink>
    </w:p>
    <w:p w14:paraId="3326DD80" w14:textId="77777777" w:rsidR="001D1359" w:rsidRPr="0002687A" w:rsidRDefault="001D1359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7BF25A1D" w14:textId="77777777" w:rsidR="0002687A" w:rsidRDefault="0002687A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49D44B9" w14:textId="77777777" w:rsidR="0002687A" w:rsidRDefault="0002687A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56A279A4" w14:textId="77777777" w:rsidR="0002687A" w:rsidRDefault="0002687A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6F7555A" w14:textId="77777777" w:rsidR="0002687A" w:rsidRDefault="0002687A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5004941" w14:textId="32216A4A" w:rsidR="00E03A01" w:rsidRPr="0002687A" w:rsidRDefault="00E03A0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 xml:space="preserve">Chad </w:t>
      </w:r>
      <w:proofErr w:type="spellStart"/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>Parizman</w:t>
      </w:r>
      <w:proofErr w:type="spellEnd"/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7D58E92A" w14:textId="77777777" w:rsidR="00E03A01" w:rsidRPr="00E03A01" w:rsidRDefault="00E03A01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E03A01">
        <w:rPr>
          <w:rFonts w:asciiTheme="minorHAnsi" w:hAnsiTheme="minorHAnsi" w:cstheme="minorHAnsi"/>
          <w:color w:val="111111"/>
          <w:sz w:val="28"/>
          <w:szCs w:val="28"/>
        </w:rPr>
        <w:t>Senior Director of Activation</w:t>
      </w:r>
    </w:p>
    <w:p w14:paraId="56F5EC90" w14:textId="77777777" w:rsidR="00E03A01" w:rsidRPr="00E03A01" w:rsidRDefault="00E03A01" w:rsidP="00E03A01">
      <w:pPr>
        <w:shd w:val="clear" w:color="auto" w:fill="FFFFFF"/>
        <w:rPr>
          <w:rFonts w:asciiTheme="minorHAnsi" w:hAnsiTheme="minorHAnsi" w:cstheme="minorHAnsi"/>
          <w:b/>
          <w:bCs/>
          <w:color w:val="111111"/>
          <w:sz w:val="28"/>
          <w:szCs w:val="28"/>
        </w:rPr>
      </w:pPr>
      <w:r w:rsidRPr="00E03A01">
        <w:rPr>
          <w:rFonts w:asciiTheme="minorHAnsi" w:hAnsiTheme="minorHAnsi" w:cstheme="minorHAnsi"/>
          <w:b/>
          <w:bCs/>
          <w:color w:val="111111"/>
          <w:sz w:val="28"/>
          <w:szCs w:val="28"/>
        </w:rPr>
        <w:t>Pfizer</w:t>
      </w:r>
    </w:p>
    <w:p w14:paraId="33813757" w14:textId="77777777" w:rsidR="00E03A01" w:rsidRPr="00E03A01" w:rsidRDefault="00E03A01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hyperlink r:id="rId18" w:tgtFrame="_blank" w:history="1">
        <w:r w:rsidRPr="00E03A01">
          <w:rPr>
            <w:rFonts w:asciiTheme="minorHAnsi" w:hAnsiTheme="minorHAnsi" w:cstheme="minorHAnsi"/>
            <w:color w:val="009EC5"/>
            <w:sz w:val="28"/>
            <w:szCs w:val="28"/>
            <w:u w:val="single"/>
          </w:rPr>
          <w:t>@CParizman</w:t>
        </w:r>
      </w:hyperlink>
    </w:p>
    <w:p w14:paraId="33B45A5A" w14:textId="5FE60D09" w:rsidR="00E03A01" w:rsidRPr="0002687A" w:rsidRDefault="00E03A01" w:rsidP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19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LinkedIn</w:t>
        </w:r>
      </w:hyperlink>
    </w:p>
    <w:p w14:paraId="6C0C5283" w14:textId="201CC710" w:rsidR="001D1359" w:rsidRPr="0002687A" w:rsidRDefault="001D1359" w:rsidP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20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@Pfizer</w:t>
        </w:r>
      </w:hyperlink>
    </w:p>
    <w:p w14:paraId="75879AE1" w14:textId="63726570" w:rsidR="00E03A01" w:rsidRPr="0002687A" w:rsidRDefault="00E03A01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6AA6E47" w14:textId="1997BBDC" w:rsidR="00E03A01" w:rsidRPr="0002687A" w:rsidRDefault="00E03A0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>Courtney Beasley</w:t>
      </w:r>
    </w:p>
    <w:p w14:paraId="4030EFE1" w14:textId="77777777" w:rsidR="00E03A01" w:rsidRPr="00E03A01" w:rsidRDefault="00E03A01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E03A01">
        <w:rPr>
          <w:rFonts w:asciiTheme="minorHAnsi" w:hAnsiTheme="minorHAnsi" w:cstheme="minorHAnsi"/>
          <w:color w:val="111111"/>
          <w:sz w:val="28"/>
          <w:szCs w:val="28"/>
        </w:rPr>
        <w:t>Vice President of Marketing</w:t>
      </w:r>
    </w:p>
    <w:p w14:paraId="306F6A59" w14:textId="77777777" w:rsidR="00E03A01" w:rsidRPr="00E03A01" w:rsidRDefault="00E03A01" w:rsidP="00E03A01">
      <w:pPr>
        <w:shd w:val="clear" w:color="auto" w:fill="FFFFFF"/>
        <w:rPr>
          <w:rFonts w:asciiTheme="minorHAnsi" w:hAnsiTheme="minorHAnsi" w:cstheme="minorHAnsi"/>
          <w:b/>
          <w:bCs/>
          <w:color w:val="111111"/>
          <w:sz w:val="28"/>
          <w:szCs w:val="28"/>
        </w:rPr>
      </w:pPr>
      <w:r w:rsidRPr="00E03A01">
        <w:rPr>
          <w:rFonts w:asciiTheme="minorHAnsi" w:hAnsiTheme="minorHAnsi" w:cstheme="minorHAnsi"/>
          <w:b/>
          <w:bCs/>
          <w:color w:val="111111"/>
          <w:sz w:val="28"/>
          <w:szCs w:val="28"/>
        </w:rPr>
        <w:t>Walker Sands</w:t>
      </w:r>
    </w:p>
    <w:p w14:paraId="6D0EB478" w14:textId="3425A2A9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hyperlink r:id="rId21" w:tgtFrame="_blank" w:history="1">
        <w:r w:rsidRPr="00E03A01">
          <w:rPr>
            <w:rFonts w:asciiTheme="minorHAnsi" w:hAnsiTheme="minorHAnsi" w:cstheme="minorHAnsi"/>
            <w:color w:val="009EC5"/>
            <w:sz w:val="28"/>
            <w:szCs w:val="28"/>
            <w:u w:val="single"/>
          </w:rPr>
          <w:t>@cbeasleyb</w:t>
        </w:r>
      </w:hyperlink>
    </w:p>
    <w:p w14:paraId="3E732DA0" w14:textId="674DA087" w:rsidR="00E03A01" w:rsidRPr="0002687A" w:rsidRDefault="00E03A01" w:rsidP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22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LinkedIn</w:t>
        </w:r>
      </w:hyperlink>
    </w:p>
    <w:p w14:paraId="11BFBA96" w14:textId="3457DBD2" w:rsidR="00E03A01" w:rsidRPr="0002687A" w:rsidRDefault="001D1359" w:rsidP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23" w:history="1">
        <w:r w:rsidR="00E03A01"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Website</w:t>
        </w:r>
      </w:hyperlink>
    </w:p>
    <w:p w14:paraId="1F2E75A1" w14:textId="11043838" w:rsidR="001D1359" w:rsidRPr="0002687A" w:rsidRDefault="001D1359" w:rsidP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24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@WalkerSands</w:t>
        </w:r>
      </w:hyperlink>
    </w:p>
    <w:p w14:paraId="3E2577D6" w14:textId="6CB7473C" w:rsidR="00E03A01" w:rsidRPr="0002687A" w:rsidRDefault="00E03A01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4E34C3AE" w14:textId="77777777" w:rsidR="001D1359" w:rsidRPr="0002687A" w:rsidRDefault="001D1359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750BD606" w14:textId="421B7855" w:rsidR="00E03A01" w:rsidRPr="0002687A" w:rsidRDefault="00E03A0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Christine </w:t>
      </w:r>
      <w:proofErr w:type="spellStart"/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>Osazuwa</w:t>
      </w:r>
      <w:proofErr w:type="spellEnd"/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1703BE2A" w14:textId="77777777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02687A">
        <w:rPr>
          <w:rFonts w:asciiTheme="minorHAnsi" w:hAnsiTheme="minorHAnsi" w:cstheme="minorHAnsi"/>
          <w:color w:val="111111"/>
          <w:sz w:val="28"/>
          <w:szCs w:val="28"/>
        </w:rPr>
        <w:t>Director of Data &amp; Insights, Global Marketing</w:t>
      </w:r>
    </w:p>
    <w:p w14:paraId="32E43709" w14:textId="31D18F49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b/>
          <w:bCs/>
          <w:color w:val="111111"/>
          <w:sz w:val="28"/>
          <w:szCs w:val="28"/>
        </w:rPr>
      </w:pPr>
      <w:r w:rsidRPr="0002687A">
        <w:rPr>
          <w:rFonts w:asciiTheme="minorHAnsi" w:hAnsiTheme="minorHAnsi" w:cstheme="minorHAnsi"/>
          <w:b/>
          <w:bCs/>
          <w:color w:val="111111"/>
          <w:sz w:val="28"/>
          <w:szCs w:val="28"/>
        </w:rPr>
        <w:t>Warner Music Group</w:t>
      </w:r>
    </w:p>
    <w:p w14:paraId="4F72BF75" w14:textId="118DB836" w:rsidR="00E03A01" w:rsidRPr="0002687A" w:rsidRDefault="00E03A01" w:rsidP="00E03A01">
      <w:pPr>
        <w:rPr>
          <w:rFonts w:asciiTheme="minorHAnsi" w:hAnsiTheme="minorHAnsi" w:cstheme="minorHAnsi"/>
          <w:sz w:val="28"/>
          <w:szCs w:val="28"/>
        </w:rPr>
      </w:pPr>
      <w:hyperlink r:id="rId25" w:tgtFrame="_blank" w:history="1">
        <w:r w:rsidRPr="0002687A">
          <w:rPr>
            <w:rStyle w:val="Hyperlink"/>
            <w:rFonts w:asciiTheme="minorHAnsi" w:hAnsiTheme="minorHAnsi" w:cstheme="minorHAnsi"/>
            <w:color w:val="009EC5"/>
            <w:sz w:val="28"/>
            <w:szCs w:val="28"/>
            <w:shd w:val="clear" w:color="auto" w:fill="FFFFFF"/>
          </w:rPr>
          <w:t>@c_osazuwa</w:t>
        </w:r>
      </w:hyperlink>
    </w:p>
    <w:p w14:paraId="398BD167" w14:textId="01E3F520" w:rsidR="00E03A01" w:rsidRPr="0002687A" w:rsidRDefault="00E03A01" w:rsidP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26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LinkedIn</w:t>
        </w:r>
      </w:hyperlink>
    </w:p>
    <w:p w14:paraId="7B1CB81D" w14:textId="396B8417" w:rsidR="00E03A01" w:rsidRPr="0002687A" w:rsidRDefault="001D1359" w:rsidP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27" w:history="1">
        <w:r w:rsidR="00E03A01"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Website</w:t>
        </w:r>
      </w:hyperlink>
    </w:p>
    <w:p w14:paraId="58293775" w14:textId="12D021FD" w:rsidR="001D1359" w:rsidRPr="0002687A" w:rsidRDefault="001D1359" w:rsidP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28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@warnermusic</w:t>
        </w:r>
      </w:hyperlink>
    </w:p>
    <w:p w14:paraId="4D726B51" w14:textId="4B8B9818" w:rsidR="00E03A01" w:rsidRPr="0002687A" w:rsidRDefault="00E03A01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4556ACE1" w14:textId="77777777" w:rsidR="001D1359" w:rsidRPr="0002687A" w:rsidRDefault="001D1359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2A8881C9" w14:textId="317F5AF6" w:rsidR="00E03A01" w:rsidRPr="0002687A" w:rsidRDefault="00E03A0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02687A">
        <w:rPr>
          <w:rFonts w:asciiTheme="minorHAnsi" w:hAnsiTheme="minorHAnsi" w:cstheme="minorHAnsi"/>
          <w:b/>
          <w:bCs/>
          <w:sz w:val="28"/>
          <w:szCs w:val="28"/>
          <w:lang w:val="en-US"/>
        </w:rPr>
        <w:t>Thom Lytle</w:t>
      </w:r>
    </w:p>
    <w:p w14:paraId="75F538F8" w14:textId="77777777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02687A">
        <w:rPr>
          <w:rFonts w:asciiTheme="minorHAnsi" w:hAnsiTheme="minorHAnsi" w:cstheme="minorHAnsi"/>
          <w:color w:val="111111"/>
          <w:sz w:val="28"/>
          <w:szCs w:val="28"/>
        </w:rPr>
        <w:t>Senior Director of Social Business</w:t>
      </w:r>
    </w:p>
    <w:p w14:paraId="5B9769A5" w14:textId="77777777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b/>
          <w:bCs/>
          <w:color w:val="111111"/>
          <w:sz w:val="28"/>
          <w:szCs w:val="28"/>
        </w:rPr>
      </w:pPr>
      <w:r w:rsidRPr="0002687A">
        <w:rPr>
          <w:rFonts w:asciiTheme="minorHAnsi" w:hAnsiTheme="minorHAnsi" w:cstheme="minorHAnsi"/>
          <w:b/>
          <w:bCs/>
          <w:color w:val="111111"/>
          <w:sz w:val="28"/>
          <w:szCs w:val="28"/>
        </w:rPr>
        <w:t>Dell</w:t>
      </w:r>
    </w:p>
    <w:p w14:paraId="7DD1690E" w14:textId="1537A043" w:rsidR="00E03A01" w:rsidRPr="0002687A" w:rsidRDefault="00E03A01" w:rsidP="00E03A01">
      <w:pPr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hyperlink r:id="rId29" w:tgtFrame="_blank" w:history="1">
        <w:r w:rsidRPr="0002687A">
          <w:rPr>
            <w:rStyle w:val="Hyperlink"/>
            <w:rFonts w:asciiTheme="minorHAnsi" w:hAnsiTheme="minorHAnsi" w:cstheme="minorHAnsi"/>
            <w:color w:val="009EC5"/>
            <w:sz w:val="28"/>
            <w:szCs w:val="28"/>
          </w:rPr>
          <w:t>@Tho</w:t>
        </w:r>
        <w:r w:rsidRPr="0002687A">
          <w:rPr>
            <w:rStyle w:val="Hyperlink"/>
            <w:rFonts w:asciiTheme="minorHAnsi" w:hAnsiTheme="minorHAnsi" w:cstheme="minorHAnsi"/>
            <w:color w:val="009EC5"/>
            <w:sz w:val="28"/>
            <w:szCs w:val="28"/>
          </w:rPr>
          <w:t>m</w:t>
        </w:r>
        <w:r w:rsidRPr="0002687A">
          <w:rPr>
            <w:rStyle w:val="Hyperlink"/>
            <w:rFonts w:asciiTheme="minorHAnsi" w:hAnsiTheme="minorHAnsi" w:cstheme="minorHAnsi"/>
            <w:color w:val="009EC5"/>
            <w:sz w:val="28"/>
            <w:szCs w:val="28"/>
          </w:rPr>
          <w:t>Lytle</w:t>
        </w:r>
      </w:hyperlink>
    </w:p>
    <w:p w14:paraId="40CD9956" w14:textId="5CF3CD2D" w:rsidR="00E03A01" w:rsidRPr="0002687A" w:rsidRDefault="00E03A01" w:rsidP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30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LinkedIn</w:t>
        </w:r>
      </w:hyperlink>
    </w:p>
    <w:p w14:paraId="0D17D3B1" w14:textId="589AF3E6" w:rsidR="001D1359" w:rsidRPr="0002687A" w:rsidRDefault="001D1359" w:rsidP="00E03A01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31" w:history="1">
        <w:r w:rsidRPr="0002687A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@Dell</w:t>
        </w:r>
      </w:hyperlink>
    </w:p>
    <w:p w14:paraId="444C5E61" w14:textId="77777777" w:rsidR="00E03A01" w:rsidRPr="0002687A" w:rsidRDefault="00E03A01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E03A01" w:rsidRPr="00026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EF"/>
    <w:rsid w:val="0002687A"/>
    <w:rsid w:val="001D1359"/>
    <w:rsid w:val="009A5FEF"/>
    <w:rsid w:val="00E0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121075"/>
  <w15:chartTrackingRefBased/>
  <w15:docId w15:val="{2B18C1A7-C550-C543-8B01-3327E09C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0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5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6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1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AnthonyQuintano" TargetMode="External"/><Relationship Id="rId18" Type="http://schemas.openxmlformats.org/officeDocument/2006/relationships/hyperlink" Target="https://twitter.com/CParizman" TargetMode="External"/><Relationship Id="rId26" Type="http://schemas.openxmlformats.org/officeDocument/2006/relationships/hyperlink" Target="https://www.linkedin.com/in/christineosazuw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cbeasleyb" TargetMode="External"/><Relationship Id="rId7" Type="http://schemas.openxmlformats.org/officeDocument/2006/relationships/hyperlink" Target="http://womeninpower.org/2020-fellows/" TargetMode="External"/><Relationship Id="rId12" Type="http://schemas.openxmlformats.org/officeDocument/2006/relationships/hyperlink" Target="https://www.tiktok.com/@britishredcross?lang=en" TargetMode="External"/><Relationship Id="rId17" Type="http://schemas.openxmlformats.org/officeDocument/2006/relationships/hyperlink" Target="https://twitter.com/TDBank_US" TargetMode="External"/><Relationship Id="rId25" Type="http://schemas.openxmlformats.org/officeDocument/2006/relationships/hyperlink" Target="https://twitter.com/c_osazuw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nthonyquintano.com/" TargetMode="External"/><Relationship Id="rId20" Type="http://schemas.openxmlformats.org/officeDocument/2006/relationships/hyperlink" Target="https://twitter.com/pfizer" TargetMode="External"/><Relationship Id="rId29" Type="http://schemas.openxmlformats.org/officeDocument/2006/relationships/hyperlink" Target="https://twitter.com/ThomLyt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in/margaretmagnarelli/" TargetMode="External"/><Relationship Id="rId11" Type="http://schemas.openxmlformats.org/officeDocument/2006/relationships/hyperlink" Target="https://twitter.com/BritishRedCross" TargetMode="External"/><Relationship Id="rId24" Type="http://schemas.openxmlformats.org/officeDocument/2006/relationships/hyperlink" Target="https://twitter.com/WalkerSand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twitter.com/mmagnarelli" TargetMode="External"/><Relationship Id="rId15" Type="http://schemas.openxmlformats.org/officeDocument/2006/relationships/hyperlink" Target="https://www.instagram.com/anthonyquintano/?hl=en" TargetMode="External"/><Relationship Id="rId23" Type="http://schemas.openxmlformats.org/officeDocument/2006/relationships/hyperlink" Target="https://www.walkersandsdigital.com/" TargetMode="External"/><Relationship Id="rId28" Type="http://schemas.openxmlformats.org/officeDocument/2006/relationships/hyperlink" Target="https://twitter.com/warnermusic" TargetMode="External"/><Relationship Id="rId10" Type="http://schemas.openxmlformats.org/officeDocument/2006/relationships/hyperlink" Target="https://www.linkedin.com/in/nanacrawford/" TargetMode="External"/><Relationship Id="rId19" Type="http://schemas.openxmlformats.org/officeDocument/2006/relationships/hyperlink" Target="https://www.linkedin.com/in/cparizman/" TargetMode="External"/><Relationship Id="rId31" Type="http://schemas.openxmlformats.org/officeDocument/2006/relationships/hyperlink" Target="https://twitter.com/Dell" TargetMode="External"/><Relationship Id="rId4" Type="http://schemas.openxmlformats.org/officeDocument/2006/relationships/image" Target="media/image1.tiff"/><Relationship Id="rId9" Type="http://schemas.openxmlformats.org/officeDocument/2006/relationships/hyperlink" Target="https://twitter.com/NYD_Agyeman" TargetMode="External"/><Relationship Id="rId14" Type="http://schemas.openxmlformats.org/officeDocument/2006/relationships/hyperlink" Target="https://www.linkedin.com/in/anthonyquintano" TargetMode="External"/><Relationship Id="rId22" Type="http://schemas.openxmlformats.org/officeDocument/2006/relationships/hyperlink" Target="https://www.linkedin.com/in/courtneybeasley/" TargetMode="External"/><Relationship Id="rId27" Type="http://schemas.openxmlformats.org/officeDocument/2006/relationships/hyperlink" Target="http://christineosazuwa.com/" TargetMode="External"/><Relationship Id="rId30" Type="http://schemas.openxmlformats.org/officeDocument/2006/relationships/hyperlink" Target="https://www.linkedin.com/in/thomlytle/" TargetMode="External"/><Relationship Id="rId8" Type="http://schemas.openxmlformats.org/officeDocument/2006/relationships/hyperlink" Target="https://twitter.com/morganstan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1</cp:revision>
  <dcterms:created xsi:type="dcterms:W3CDTF">2020-08-20T11:26:00Z</dcterms:created>
  <dcterms:modified xsi:type="dcterms:W3CDTF">2020-08-20T13:05:00Z</dcterms:modified>
</cp:coreProperties>
</file>